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D5" w:rsidRPr="009D7B20" w:rsidRDefault="00282ED5" w:rsidP="00282ED5">
      <w:pPr>
        <w:pStyle w:val="Title"/>
        <w:rPr>
          <w:rFonts w:ascii="Arial" w:hAnsi="Arial" w:cs="Arial"/>
        </w:rPr>
      </w:pPr>
      <w:r w:rsidRPr="009D7B20">
        <w:rPr>
          <w:rFonts w:ascii="Arial" w:hAnsi="Arial" w:cs="Arial"/>
          <w:sz w:val="56"/>
        </w:rPr>
        <w:t xml:space="preserve">Coaching </w:t>
      </w:r>
      <w:r w:rsidR="00890709" w:rsidRPr="009D7B20">
        <w:rPr>
          <w:rFonts w:ascii="Arial" w:hAnsi="Arial" w:cs="Arial"/>
          <w:sz w:val="56"/>
        </w:rPr>
        <w:t>Confidentiality Agreement</w:t>
      </w:r>
    </w:p>
    <w:p w:rsidR="00282ED5" w:rsidRDefault="00282ED5" w:rsidP="00282ED5">
      <w:r>
        <w:rPr>
          <w:noProof/>
          <w:color w:val="EF675B" w:themeColor="accent1"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3514725" cy="45085"/>
                <wp:effectExtent l="0" t="0" r="9525" b="0"/>
                <wp:wrapTopAndBottom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932DF81" id="Rectangle 8" o:spid="_x0000_s1026" style="position:absolute;margin-left:0;margin-top:18.75pt;width:276.75pt;height:3.5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" fillcolor="#ef675b [3204]" stroked="f" strokeweight="1pt">
                <w10:wrap type="topAndBottom" anchorx="margin"/>
              </v:rect>
            </w:pict>
          </mc:Fallback>
        </mc:AlternateContent>
      </w:r>
    </w:p>
    <w:p w:rsidR="00282ED5" w:rsidRDefault="00282ED5" w:rsidP="00282ED5">
      <w:pPr>
        <w:pStyle w:val="Heading1"/>
        <w:jc w:val="center"/>
      </w:pPr>
    </w:p>
    <w:p w:rsidR="00890709" w:rsidRDefault="0034542D" w:rsidP="00123C9B">
      <w:pPr>
        <w:tabs>
          <w:tab w:val="left" w:pos="720"/>
        </w:tabs>
        <w:ind w:left="540" w:right="270"/>
      </w:pPr>
      <w:r>
        <w:t>In order for us</w:t>
      </w:r>
      <w:r w:rsidR="00890709">
        <w:t xml:space="preserve"> to work together with integrity, it’s important for us to agree to hold all</w:t>
      </w:r>
      <w:r>
        <w:t xml:space="preserve"> of </w:t>
      </w:r>
      <w:r w:rsidR="00890709">
        <w:t>our conversations in confidence. Toward that end, you and I agree to never share the following information with others, unless mutually agreed upon ahead of time:</w:t>
      </w:r>
    </w:p>
    <w:p w:rsidR="00890709" w:rsidRPr="00123C9B" w:rsidRDefault="00890709" w:rsidP="00123C9B">
      <w:pPr>
        <w:pStyle w:val="BlackBullets"/>
        <w:ind w:left="1260"/>
      </w:pPr>
      <w:r w:rsidRPr="00123C9B">
        <w:t>Financial information, including earnings, goals, and coaching fees</w:t>
      </w:r>
    </w:p>
    <w:p w:rsidR="00890709" w:rsidRPr="00123C9B" w:rsidRDefault="00890709" w:rsidP="00123C9B">
      <w:pPr>
        <w:pStyle w:val="BlackBullets"/>
        <w:ind w:left="1260"/>
      </w:pPr>
      <w:r w:rsidRPr="00123C9B">
        <w:t>Proprietary business information or processes</w:t>
      </w:r>
    </w:p>
    <w:p w:rsidR="00890709" w:rsidRPr="00123C9B" w:rsidRDefault="00890709" w:rsidP="00123C9B">
      <w:pPr>
        <w:pStyle w:val="BlackBullets"/>
        <w:ind w:left="1260"/>
      </w:pPr>
      <w:r w:rsidRPr="00123C9B">
        <w:t>Coaching strategies and techniques</w:t>
      </w:r>
    </w:p>
    <w:p w:rsidR="00890709" w:rsidRPr="00123C9B" w:rsidRDefault="00890709" w:rsidP="00123C9B">
      <w:pPr>
        <w:pStyle w:val="BlackBullets"/>
        <w:ind w:left="1260"/>
      </w:pPr>
      <w:r w:rsidRPr="00123C9B">
        <w:t>Business-related purchases or investments</w:t>
      </w:r>
    </w:p>
    <w:p w:rsidR="00890709" w:rsidRPr="00123C9B" w:rsidRDefault="00890709" w:rsidP="00123C9B">
      <w:pPr>
        <w:pStyle w:val="BlackBullets"/>
        <w:ind w:left="1260"/>
      </w:pPr>
      <w:r w:rsidRPr="00123C9B">
        <w:t>Any recorded conversations, whether video, audio, or transcribed</w:t>
      </w:r>
    </w:p>
    <w:p w:rsidR="00890709" w:rsidRPr="00123C9B" w:rsidRDefault="00890709" w:rsidP="00123C9B">
      <w:pPr>
        <w:pStyle w:val="BlackBullets"/>
        <w:ind w:left="1260"/>
      </w:pPr>
      <w:r w:rsidRPr="00123C9B">
        <w:t>Notes and task lists</w:t>
      </w:r>
    </w:p>
    <w:p w:rsidR="00890709" w:rsidRPr="00123C9B" w:rsidRDefault="00890709" w:rsidP="00123C9B">
      <w:pPr>
        <w:pStyle w:val="BlackBullets"/>
        <w:ind w:left="1260"/>
      </w:pPr>
      <w:r w:rsidRPr="00123C9B">
        <w:t>Any documentation related to our coaching relationship, such as legal agreements, pre-call and post-call review forms, checklists, and questionnaires</w:t>
      </w:r>
    </w:p>
    <w:p w:rsidR="00565084" w:rsidRDefault="00565084" w:rsidP="00890709">
      <w:pPr>
        <w:pStyle w:val="BlackBullets"/>
        <w:numPr>
          <w:ilvl w:val="0"/>
          <w:numId w:val="0"/>
        </w:numPr>
        <w:ind w:left="360" w:right="360"/>
        <w:rPr>
          <w:rFonts w:ascii="Calibri" w:eastAsia="MS Gothic" w:hAnsi="Calibri"/>
          <w:bCs/>
          <w:sz w:val="32"/>
          <w:szCs w:val="32"/>
        </w:rPr>
      </w:pPr>
      <w:bookmarkStart w:id="0" w:name="_GoBack"/>
      <w:bookmarkEnd w:id="0"/>
    </w:p>
    <w:sectPr w:rsidR="00565084" w:rsidSect="00282E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288" w:footer="0" w:gutter="0"/>
      <w:pgBorders w:offsetFrom="page">
        <w:top w:val="double" w:sz="4" w:space="6" w:color="F39360" w:themeColor="accent2"/>
        <w:left w:val="double" w:sz="4" w:space="6" w:color="F39360" w:themeColor="accent2"/>
        <w:bottom w:val="double" w:sz="4" w:space="6" w:color="F39360" w:themeColor="accent2"/>
        <w:right w:val="double" w:sz="4" w:space="6" w:color="F39360" w:themeColor="accent2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6F" w:rsidRDefault="0080096F" w:rsidP="00EC6940">
      <w:r>
        <w:separator/>
      </w:r>
    </w:p>
  </w:endnote>
  <w:endnote w:type="continuationSeparator" w:id="0">
    <w:p w:rsidR="0080096F" w:rsidRDefault="0080096F" w:rsidP="00EC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D5" w:rsidRDefault="00F10CA8" w:rsidP="00040AD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93345</wp:posOffset>
              </wp:positionV>
              <wp:extent cx="8000365" cy="459740"/>
              <wp:effectExtent l="0" t="0" r="19685" b="16510"/>
              <wp:wrapThrough wrapText="bothSides">
                <wp:wrapPolygon edited="0">
                  <wp:start x="0" y="0"/>
                  <wp:lineTo x="0" y="21481"/>
                  <wp:lineTo x="21602" y="21481"/>
                  <wp:lineTo x="21602" y="0"/>
                  <wp:lineTo x="0" y="0"/>
                </wp:wrapPolygon>
              </wp:wrapThrough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00365" cy="459740"/>
                      </a:xfrm>
                      <a:prstGeom prst="rect">
                        <a:avLst/>
                      </a:prstGeom>
                      <a:solidFill>
                        <a:srgbClr val="595959"/>
                      </a:solidFill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040AD5" w:rsidRPr="00040AD5" w:rsidRDefault="00040AD5" w:rsidP="00040AD5">
                          <w:pPr>
                            <w:jc w:val="center"/>
                            <w:rPr>
                              <w:rFonts w:ascii="Calibri" w:eastAsia="MS Gothic" w:hAnsi="Calibri"/>
                              <w:sz w:val="48"/>
                              <w:szCs w:val="44"/>
                            </w:rPr>
                          </w:pPr>
                          <w:r>
                            <w:t xml:space="preserve">Page </w:t>
                          </w:r>
                          <w:r w:rsidRPr="00040AD5">
                            <w:rPr>
                              <w:rFonts w:ascii="Cambria" w:hAnsi="Cambr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40AD5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040AD5">
                            <w:rPr>
                              <w:rFonts w:ascii="Cambria" w:hAnsi="Cambr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040AD5">
                            <w:rPr>
                              <w:rFonts w:ascii="Calibri" w:eastAsia="MS Gothic" w:hAnsi="Calibri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040AD5">
                            <w:rPr>
                              <w:rFonts w:ascii="Calibri" w:eastAsia="MS Gothic" w:hAnsi="Calibr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040AD5" w:rsidRDefault="00040AD5" w:rsidP="00040AD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4" o:spid="_x0000_s1026" style="position:absolute;margin-left:-90pt;margin-top:7.35pt;width:629.95pt;height: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" fillcolor="#595959" strokecolor="#4a7ebb">
              <v:path arrowok="t"/>
              <v:textbox>
                <w:txbxContent>
                  <w:p w:rsidR="00040AD5" w:rsidRPr="00040AD5" w:rsidRDefault="00040AD5" w:rsidP="00040AD5">
                    <w:pPr>
                      <w:jc w:val="center"/>
                      <w:rPr>
                        <w:rFonts w:ascii="Calibri" w:eastAsia="MS Gothic" w:hAnsi="Calibri"/>
                        <w:sz w:val="48"/>
                        <w:szCs w:val="44"/>
                      </w:rPr>
                    </w:pPr>
                    <w:r>
                      <w:t xml:space="preserve">Page </w:t>
                    </w:r>
                    <w:r w:rsidRPr="00040AD5">
                      <w:rPr>
                        <w:rFonts w:ascii="Cambria" w:hAnsi="Cambria"/>
                        <w:sz w:val="28"/>
                        <w:szCs w:val="28"/>
                      </w:rPr>
                      <w:fldChar w:fldCharType="begin"/>
                    </w:r>
                    <w:r w:rsidRPr="00040AD5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040AD5">
                      <w:rPr>
                        <w:rFonts w:ascii="Cambria" w:hAnsi="Cambria"/>
                        <w:sz w:val="28"/>
                        <w:szCs w:val="28"/>
                      </w:rPr>
                      <w:fldChar w:fldCharType="separate"/>
                    </w:r>
                    <w:r w:rsidRPr="00040AD5">
                      <w:rPr>
                        <w:rFonts w:ascii="Calibri" w:eastAsia="MS Gothic" w:hAnsi="Calibri"/>
                        <w:noProof/>
                        <w:sz w:val="28"/>
                        <w:szCs w:val="28"/>
                      </w:rPr>
                      <w:t>2</w:t>
                    </w:r>
                    <w:r w:rsidRPr="00040AD5">
                      <w:rPr>
                        <w:rFonts w:ascii="Calibri" w:eastAsia="MS Gothic" w:hAnsi="Calibr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  <w:p w:rsidR="00040AD5" w:rsidRDefault="00040AD5" w:rsidP="00040AD5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040AD5">
      <w:br w:type="page"/>
    </w:r>
  </w:p>
  <w:p w:rsidR="00040AD5" w:rsidRDefault="00040AD5" w:rsidP="00F804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1D" w:rsidRDefault="00995C1D" w:rsidP="00995C1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F4" w:rsidRDefault="005B6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6F" w:rsidRDefault="0080096F" w:rsidP="00EC6940">
      <w:r>
        <w:separator/>
      </w:r>
    </w:p>
  </w:footnote>
  <w:footnote w:type="continuationSeparator" w:id="0">
    <w:p w:rsidR="0080096F" w:rsidRDefault="0080096F" w:rsidP="00EC6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981"/>
      <w:gridCol w:w="1155"/>
      <w:gridCol w:w="4741"/>
    </w:tblGrid>
    <w:tr w:rsidR="00176992" w:rsidRPr="00040AD5" w:rsidTr="00040AD5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176992" w:rsidRPr="00040AD5" w:rsidRDefault="00176992" w:rsidP="00176992">
          <w:pPr>
            <w:pStyle w:val="NoSpacing"/>
            <w:rPr>
              <w:rFonts w:ascii="Cambria" w:hAnsi="Cambria"/>
              <w:color w:val="4F81BD"/>
              <w:szCs w:val="20"/>
            </w:rPr>
          </w:pPr>
          <w:r w:rsidRPr="00040AD5">
            <w:rPr>
              <w:rFonts w:ascii="Cambria" w:hAnsi="Cambria"/>
              <w:color w:val="4F81BD"/>
            </w:rPr>
            <w:t>Title Here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  <w:tr w:rsidR="00176992" w:rsidRPr="00040AD5" w:rsidTr="00040AD5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176992" w:rsidRPr="00040AD5" w:rsidRDefault="00176992">
          <w:pPr>
            <w:rPr>
              <w:rFonts w:ascii="Cambria" w:hAnsi="Cambria"/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</w:tbl>
  <w:p w:rsidR="00176992" w:rsidRDefault="00176992" w:rsidP="003A2B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F4" w:rsidRDefault="005B63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F4" w:rsidRDefault="005B63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8.5pt;height:28.5pt" o:bullet="t">
        <v:imagedata r:id="rId1" o:title="Checkbox2"/>
      </v:shape>
    </w:pict>
  </w:numPicBullet>
  <w:numPicBullet w:numPicBulletId="1">
    <w:pict>
      <v:shape id="_x0000_i1043" type="#_x0000_t75" style="width:28.5pt;height:28.5pt" o:bullet="t">
        <v:imagedata r:id="rId2" o:title="Checkbox1"/>
      </v:shape>
    </w:pict>
  </w:numPicBullet>
  <w:numPicBullet w:numPicBulletId="2">
    <w:pict>
      <v:shape id="_x0000_i1044" type="#_x0000_t75" style="width:28.5pt;height:28.5pt" o:bullet="t">
        <v:imagedata r:id="rId3" o:title="CheckboxBW"/>
      </v:shape>
    </w:pict>
  </w:numPicBullet>
  <w:numPicBullet w:numPicBulletId="3">
    <w:pict>
      <v:shape id="_x0000_i1045" type="#_x0000_t75" style="width:27pt;height:27pt" o:bullet="t">
        <v:imagedata r:id="rId4" o:title="CheckboxGray"/>
      </v:shape>
    </w:pict>
  </w:numPicBullet>
  <w:abstractNum w:abstractNumId="0">
    <w:nsid w:val="009C0331"/>
    <w:multiLevelType w:val="hybridMultilevel"/>
    <w:tmpl w:val="3DE4B4F2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44C0E7D"/>
    <w:multiLevelType w:val="hybridMultilevel"/>
    <w:tmpl w:val="7714DF5E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04A0A"/>
    <w:multiLevelType w:val="hybridMultilevel"/>
    <w:tmpl w:val="66845B34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1457"/>
    <w:multiLevelType w:val="hybridMultilevel"/>
    <w:tmpl w:val="E408A52E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13141993"/>
    <w:multiLevelType w:val="hybridMultilevel"/>
    <w:tmpl w:val="94C00928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141E6C4A"/>
    <w:multiLevelType w:val="hybridMultilevel"/>
    <w:tmpl w:val="9D844D1E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44D2C"/>
    <w:multiLevelType w:val="hybridMultilevel"/>
    <w:tmpl w:val="877046E4"/>
    <w:lvl w:ilvl="0" w:tplc="E536CDB6">
      <w:start w:val="1"/>
      <w:numFmt w:val="bullet"/>
      <w:lvlText w:val=""/>
      <w:lvlPicBulletId w:val="2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70477C2"/>
    <w:multiLevelType w:val="hybridMultilevel"/>
    <w:tmpl w:val="3B8818B6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536CDB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A6F6D"/>
    <w:multiLevelType w:val="hybridMultilevel"/>
    <w:tmpl w:val="F466B100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2A287B54"/>
    <w:multiLevelType w:val="hybridMultilevel"/>
    <w:tmpl w:val="2D46342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E245DB4"/>
    <w:multiLevelType w:val="hybridMultilevel"/>
    <w:tmpl w:val="1970216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31EA1BAC"/>
    <w:multiLevelType w:val="hybridMultilevel"/>
    <w:tmpl w:val="BCE8C33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34EF6C87"/>
    <w:multiLevelType w:val="hybridMultilevel"/>
    <w:tmpl w:val="37540796"/>
    <w:lvl w:ilvl="0" w:tplc="4E5A495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35025D01"/>
    <w:multiLevelType w:val="hybridMultilevel"/>
    <w:tmpl w:val="70501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D01BA"/>
    <w:multiLevelType w:val="hybridMultilevel"/>
    <w:tmpl w:val="A852D9DE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359D7BF8"/>
    <w:multiLevelType w:val="hybridMultilevel"/>
    <w:tmpl w:val="6916CD78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373B0079"/>
    <w:multiLevelType w:val="hybridMultilevel"/>
    <w:tmpl w:val="B918775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3A423968"/>
    <w:multiLevelType w:val="hybridMultilevel"/>
    <w:tmpl w:val="382A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31711"/>
    <w:multiLevelType w:val="hybridMultilevel"/>
    <w:tmpl w:val="5928A650"/>
    <w:lvl w:ilvl="0" w:tplc="FF5CF0C8">
      <w:start w:val="1"/>
      <w:numFmt w:val="bullet"/>
      <w:pStyle w:val="RedBulletHeaders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C5005D9"/>
    <w:multiLevelType w:val="hybridMultilevel"/>
    <w:tmpl w:val="FA8C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658E1"/>
    <w:multiLevelType w:val="hybridMultilevel"/>
    <w:tmpl w:val="06AE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C20DB"/>
    <w:multiLevelType w:val="hybridMultilevel"/>
    <w:tmpl w:val="EECA6EDE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407DA"/>
    <w:multiLevelType w:val="hybridMultilevel"/>
    <w:tmpl w:val="2112F200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F4CF0"/>
    <w:multiLevelType w:val="hybridMultilevel"/>
    <w:tmpl w:val="B4EEB51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4D2F39B9"/>
    <w:multiLevelType w:val="hybridMultilevel"/>
    <w:tmpl w:val="5900C2B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4FCE4FBA"/>
    <w:multiLevelType w:val="hybridMultilevel"/>
    <w:tmpl w:val="C8724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137FC"/>
    <w:multiLevelType w:val="hybridMultilevel"/>
    <w:tmpl w:val="06E620D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>
    <w:nsid w:val="5402134D"/>
    <w:multiLevelType w:val="hybridMultilevel"/>
    <w:tmpl w:val="25DCDCE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54644EA2"/>
    <w:multiLevelType w:val="hybridMultilevel"/>
    <w:tmpl w:val="A38A7B1A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90D37"/>
    <w:multiLevelType w:val="hybridMultilevel"/>
    <w:tmpl w:val="2F4E3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655347"/>
    <w:multiLevelType w:val="hybridMultilevel"/>
    <w:tmpl w:val="DC3471A8"/>
    <w:lvl w:ilvl="0" w:tplc="E536CDB6">
      <w:start w:val="1"/>
      <w:numFmt w:val="bullet"/>
      <w:lvlText w:val=""/>
      <w:lvlPicBulletId w:val="2"/>
      <w:lvlJc w:val="left"/>
      <w:pPr>
        <w:ind w:left="833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>
    <w:nsid w:val="5E663FA3"/>
    <w:multiLevelType w:val="hybridMultilevel"/>
    <w:tmpl w:val="47BEB5AC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>
    <w:nsid w:val="61E60A2F"/>
    <w:multiLevelType w:val="hybridMultilevel"/>
    <w:tmpl w:val="AF9C8A2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A6626"/>
    <w:multiLevelType w:val="hybridMultilevel"/>
    <w:tmpl w:val="7B644BA4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16352B"/>
    <w:multiLevelType w:val="hybridMultilevel"/>
    <w:tmpl w:val="736C571E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817827"/>
    <w:multiLevelType w:val="hybridMultilevel"/>
    <w:tmpl w:val="A730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3A5D6F"/>
    <w:multiLevelType w:val="hybridMultilevel"/>
    <w:tmpl w:val="6E366F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73EA9"/>
    <w:multiLevelType w:val="hybridMultilevel"/>
    <w:tmpl w:val="065403CA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536CDB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D23665"/>
    <w:multiLevelType w:val="hybridMultilevel"/>
    <w:tmpl w:val="FB046040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8F136A"/>
    <w:multiLevelType w:val="hybridMultilevel"/>
    <w:tmpl w:val="1DA8413E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>
    <w:nsid w:val="771357BB"/>
    <w:multiLevelType w:val="hybridMultilevel"/>
    <w:tmpl w:val="BDD07DE6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1">
    <w:nsid w:val="7F407D9E"/>
    <w:multiLevelType w:val="hybridMultilevel"/>
    <w:tmpl w:val="3C608218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9"/>
  </w:num>
  <w:num w:numId="3">
    <w:abstractNumId w:val="40"/>
  </w:num>
  <w:num w:numId="4">
    <w:abstractNumId w:val="31"/>
  </w:num>
  <w:num w:numId="5">
    <w:abstractNumId w:val="23"/>
  </w:num>
  <w:num w:numId="6">
    <w:abstractNumId w:val="11"/>
  </w:num>
  <w:num w:numId="7">
    <w:abstractNumId w:val="15"/>
  </w:num>
  <w:num w:numId="8">
    <w:abstractNumId w:val="8"/>
  </w:num>
  <w:num w:numId="9">
    <w:abstractNumId w:val="18"/>
  </w:num>
  <w:num w:numId="10">
    <w:abstractNumId w:val="41"/>
  </w:num>
  <w:num w:numId="11">
    <w:abstractNumId w:val="0"/>
  </w:num>
  <w:num w:numId="12">
    <w:abstractNumId w:val="4"/>
  </w:num>
  <w:num w:numId="13">
    <w:abstractNumId w:val="3"/>
  </w:num>
  <w:num w:numId="14">
    <w:abstractNumId w:val="14"/>
  </w:num>
  <w:num w:numId="15">
    <w:abstractNumId w:val="16"/>
  </w:num>
  <w:num w:numId="16">
    <w:abstractNumId w:val="10"/>
  </w:num>
  <w:num w:numId="17">
    <w:abstractNumId w:val="26"/>
  </w:num>
  <w:num w:numId="18">
    <w:abstractNumId w:val="9"/>
  </w:num>
  <w:num w:numId="19">
    <w:abstractNumId w:val="24"/>
  </w:num>
  <w:num w:numId="20">
    <w:abstractNumId w:val="27"/>
  </w:num>
  <w:num w:numId="21">
    <w:abstractNumId w:val="36"/>
  </w:num>
  <w:num w:numId="22">
    <w:abstractNumId w:val="30"/>
  </w:num>
  <w:num w:numId="23">
    <w:abstractNumId w:val="22"/>
  </w:num>
  <w:num w:numId="24">
    <w:abstractNumId w:val="32"/>
  </w:num>
  <w:num w:numId="25">
    <w:abstractNumId w:val="6"/>
  </w:num>
  <w:num w:numId="26">
    <w:abstractNumId w:val="2"/>
  </w:num>
  <w:num w:numId="27">
    <w:abstractNumId w:val="5"/>
  </w:num>
  <w:num w:numId="28">
    <w:abstractNumId w:val="34"/>
  </w:num>
  <w:num w:numId="29">
    <w:abstractNumId w:val="1"/>
  </w:num>
  <w:num w:numId="30">
    <w:abstractNumId w:val="38"/>
  </w:num>
  <w:num w:numId="31">
    <w:abstractNumId w:val="33"/>
  </w:num>
  <w:num w:numId="32">
    <w:abstractNumId w:val="7"/>
  </w:num>
  <w:num w:numId="33">
    <w:abstractNumId w:val="28"/>
  </w:num>
  <w:num w:numId="34">
    <w:abstractNumId w:val="37"/>
  </w:num>
  <w:num w:numId="35">
    <w:abstractNumId w:val="21"/>
  </w:num>
  <w:num w:numId="36">
    <w:abstractNumId w:val="17"/>
  </w:num>
  <w:num w:numId="37">
    <w:abstractNumId w:val="13"/>
  </w:num>
  <w:num w:numId="38">
    <w:abstractNumId w:val="29"/>
  </w:num>
  <w:num w:numId="39">
    <w:abstractNumId w:val="20"/>
  </w:num>
  <w:num w:numId="40">
    <w:abstractNumId w:val="35"/>
  </w:num>
  <w:num w:numId="41">
    <w:abstractNumId w:val="19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1"/>
    <w:rsid w:val="00022586"/>
    <w:rsid w:val="00031B0B"/>
    <w:rsid w:val="00040AD5"/>
    <w:rsid w:val="00052CA6"/>
    <w:rsid w:val="00055A1B"/>
    <w:rsid w:val="000A147A"/>
    <w:rsid w:val="00123C9B"/>
    <w:rsid w:val="00125FFE"/>
    <w:rsid w:val="0014085C"/>
    <w:rsid w:val="00154FB3"/>
    <w:rsid w:val="001663C2"/>
    <w:rsid w:val="00176992"/>
    <w:rsid w:val="0020440B"/>
    <w:rsid w:val="00233123"/>
    <w:rsid w:val="00262B33"/>
    <w:rsid w:val="00282ED5"/>
    <w:rsid w:val="00294172"/>
    <w:rsid w:val="002E0AE1"/>
    <w:rsid w:val="002F1AB0"/>
    <w:rsid w:val="002F3BC5"/>
    <w:rsid w:val="00322712"/>
    <w:rsid w:val="00335C62"/>
    <w:rsid w:val="0034542D"/>
    <w:rsid w:val="00355BC7"/>
    <w:rsid w:val="00387837"/>
    <w:rsid w:val="00392C18"/>
    <w:rsid w:val="003A2B75"/>
    <w:rsid w:val="003F0505"/>
    <w:rsid w:val="004144D9"/>
    <w:rsid w:val="004237E2"/>
    <w:rsid w:val="004352D1"/>
    <w:rsid w:val="00466117"/>
    <w:rsid w:val="0048138F"/>
    <w:rsid w:val="00545C0C"/>
    <w:rsid w:val="00565084"/>
    <w:rsid w:val="00582C06"/>
    <w:rsid w:val="005B63F4"/>
    <w:rsid w:val="005D42C8"/>
    <w:rsid w:val="00612914"/>
    <w:rsid w:val="00647955"/>
    <w:rsid w:val="0066120D"/>
    <w:rsid w:val="00714F19"/>
    <w:rsid w:val="00782239"/>
    <w:rsid w:val="0080096F"/>
    <w:rsid w:val="00803CD8"/>
    <w:rsid w:val="0087186A"/>
    <w:rsid w:val="00890709"/>
    <w:rsid w:val="008C0ECD"/>
    <w:rsid w:val="008E4F7E"/>
    <w:rsid w:val="00995C1D"/>
    <w:rsid w:val="009A2625"/>
    <w:rsid w:val="009D7B20"/>
    <w:rsid w:val="009F3DD4"/>
    <w:rsid w:val="00A26EAE"/>
    <w:rsid w:val="00A625D5"/>
    <w:rsid w:val="00A633CC"/>
    <w:rsid w:val="00A756A5"/>
    <w:rsid w:val="00AA7424"/>
    <w:rsid w:val="00B170C5"/>
    <w:rsid w:val="00B71C51"/>
    <w:rsid w:val="00B85481"/>
    <w:rsid w:val="00BF465E"/>
    <w:rsid w:val="00C14E86"/>
    <w:rsid w:val="00C43EA5"/>
    <w:rsid w:val="00C73923"/>
    <w:rsid w:val="00C73A01"/>
    <w:rsid w:val="00C8791E"/>
    <w:rsid w:val="00CD10FF"/>
    <w:rsid w:val="00CD490A"/>
    <w:rsid w:val="00D0690B"/>
    <w:rsid w:val="00D53997"/>
    <w:rsid w:val="00D72787"/>
    <w:rsid w:val="00DA7645"/>
    <w:rsid w:val="00DE5779"/>
    <w:rsid w:val="00E72305"/>
    <w:rsid w:val="00E96C33"/>
    <w:rsid w:val="00EB2E6D"/>
    <w:rsid w:val="00EC2661"/>
    <w:rsid w:val="00EC520D"/>
    <w:rsid w:val="00EC68CA"/>
    <w:rsid w:val="00EC6940"/>
    <w:rsid w:val="00EC747E"/>
    <w:rsid w:val="00EE7627"/>
    <w:rsid w:val="00F10CA8"/>
    <w:rsid w:val="00F32841"/>
    <w:rsid w:val="00F8041D"/>
    <w:rsid w:val="00F8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D4"/>
    <w:rPr>
      <w:rFonts w:asciiTheme="minorHAnsi" w:hAnsiTheme="minorHAnsi"/>
      <w:sz w:val="24"/>
      <w:szCs w:val="24"/>
    </w:rPr>
  </w:style>
  <w:style w:type="paragraph" w:styleId="Heading1">
    <w:name w:val="heading 1"/>
    <w:link w:val="Heading1Char"/>
    <w:uiPriority w:val="9"/>
    <w:qFormat/>
    <w:rsid w:val="00F8041D"/>
    <w:pPr>
      <w:keepNext/>
      <w:keepLines/>
      <w:spacing w:before="480"/>
      <w:outlineLvl w:val="0"/>
    </w:pPr>
    <w:rPr>
      <w:rFonts w:ascii="Calibri" w:eastAsia="MS Gothic" w:hAnsi="Calibri"/>
      <w:bCs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7186A"/>
    <w:pPr>
      <w:keepNext/>
      <w:keepLines/>
      <w:spacing w:before="200"/>
      <w:outlineLvl w:val="1"/>
    </w:pPr>
    <w:rPr>
      <w:rFonts w:ascii="Calibri" w:eastAsia="MS Gothic" w:hAnsi="Calibri"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oach Glue Footer"/>
    <w:basedOn w:val="Heading1"/>
    <w:link w:val="FooterChar"/>
    <w:uiPriority w:val="99"/>
    <w:unhideWhenUsed/>
    <w:rsid w:val="00AA7424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aliases w:val="Coach Glue Footer Char"/>
    <w:link w:val="Footer"/>
    <w:uiPriority w:val="99"/>
    <w:rsid w:val="00AA7424"/>
    <w:rPr>
      <w:rFonts w:ascii="Garamond" w:eastAsia="MS Gothic" w:hAnsi="Garamond" w:cs="Times New Roman"/>
      <w:bCs/>
      <w:sz w:val="28"/>
      <w:szCs w:val="3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C6940"/>
  </w:style>
  <w:style w:type="paragraph" w:styleId="BalloonText">
    <w:name w:val="Balloon Text"/>
    <w:basedOn w:val="Normal"/>
    <w:link w:val="BalloonTextChar"/>
    <w:uiPriority w:val="99"/>
    <w:semiHidden/>
    <w:unhideWhenUsed/>
    <w:rsid w:val="00EC6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6940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27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72787"/>
    <w:rPr>
      <w:sz w:val="24"/>
      <w:szCs w:val="24"/>
      <w:lang w:eastAsia="en-US"/>
    </w:rPr>
  </w:style>
  <w:style w:type="table" w:styleId="TableGrid">
    <w:name w:val="Table Grid"/>
    <w:basedOn w:val="TableNormal"/>
    <w:rsid w:val="00D72787"/>
    <w:rPr>
      <w:rFonts w:ascii="Cambria" w:hAnsi="Cambria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87186A"/>
    <w:rPr>
      <w:rFonts w:ascii="Calibri" w:eastAsia="MS Gothic" w:hAnsi="Calibri"/>
      <w:bCs/>
      <w:sz w:val="32"/>
      <w:szCs w:val="26"/>
    </w:rPr>
  </w:style>
  <w:style w:type="character" w:customStyle="1" w:styleId="Heading1Char">
    <w:name w:val="Heading 1 Char"/>
    <w:link w:val="Heading1"/>
    <w:uiPriority w:val="9"/>
    <w:rsid w:val="00F8041D"/>
    <w:rPr>
      <w:rFonts w:ascii="Calibri" w:eastAsia="MS Gothic" w:hAnsi="Calibri"/>
      <w:bCs/>
      <w:sz w:val="36"/>
      <w:szCs w:val="32"/>
    </w:rPr>
  </w:style>
  <w:style w:type="paragraph" w:styleId="NoSpacing">
    <w:name w:val="No Spacing"/>
    <w:link w:val="NoSpacingChar"/>
    <w:qFormat/>
    <w:rsid w:val="00176992"/>
    <w:rPr>
      <w:rFonts w:ascii="PMingLiU" w:hAnsi="PMingLiU"/>
      <w:sz w:val="22"/>
      <w:szCs w:val="22"/>
    </w:rPr>
  </w:style>
  <w:style w:type="character" w:customStyle="1" w:styleId="NoSpacingChar">
    <w:name w:val="No Spacing Char"/>
    <w:link w:val="NoSpacing"/>
    <w:rsid w:val="00176992"/>
    <w:rPr>
      <w:rFonts w:ascii="PMingLiU" w:hAnsi="PMingLiU" w:cs="Times New Roman"/>
      <w:sz w:val="22"/>
      <w:szCs w:val="22"/>
      <w:lang w:eastAsia="en-US"/>
    </w:rPr>
  </w:style>
  <w:style w:type="table" w:styleId="LightShading-Accent1">
    <w:name w:val="Light Shading Accent 1"/>
    <w:basedOn w:val="TableNormal"/>
    <w:uiPriority w:val="60"/>
    <w:rsid w:val="0017699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C747E"/>
    <w:pPr>
      <w:spacing w:before="240" w:after="60"/>
      <w:jc w:val="center"/>
      <w:outlineLvl w:val="0"/>
    </w:pPr>
    <w:rPr>
      <w:rFonts w:ascii="Garamond" w:eastAsia="MS Gothic" w:hAnsi="Garamond"/>
      <w:bCs/>
      <w:kern w:val="28"/>
      <w:sz w:val="110"/>
      <w:szCs w:val="32"/>
    </w:rPr>
  </w:style>
  <w:style w:type="character" w:customStyle="1" w:styleId="TitleChar">
    <w:name w:val="Title Char"/>
    <w:link w:val="Title"/>
    <w:uiPriority w:val="10"/>
    <w:rsid w:val="00EC747E"/>
    <w:rPr>
      <w:rFonts w:ascii="Garamond" w:eastAsia="MS Gothic" w:hAnsi="Garamond" w:cs="Times New Roman"/>
      <w:bCs/>
      <w:kern w:val="28"/>
      <w:sz w:val="110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47E"/>
    <w:pPr>
      <w:spacing w:after="60"/>
      <w:jc w:val="center"/>
      <w:outlineLvl w:val="1"/>
    </w:pPr>
    <w:rPr>
      <w:rFonts w:eastAsia="MS Gothic"/>
      <w:sz w:val="56"/>
    </w:rPr>
  </w:style>
  <w:style w:type="character" w:customStyle="1" w:styleId="SubtitleChar">
    <w:name w:val="Subtitle Char"/>
    <w:link w:val="Subtitle"/>
    <w:uiPriority w:val="11"/>
    <w:rsid w:val="00EC747E"/>
    <w:rPr>
      <w:rFonts w:ascii="Calibri Light" w:eastAsia="MS Gothic" w:hAnsi="Calibri Light" w:cs="Times New Roman"/>
      <w:sz w:val="56"/>
      <w:szCs w:val="24"/>
    </w:rPr>
  </w:style>
  <w:style w:type="character" w:styleId="Hyperlink">
    <w:name w:val="Hyperlink"/>
    <w:basedOn w:val="DefaultParagraphFont"/>
    <w:uiPriority w:val="99"/>
    <w:unhideWhenUsed/>
    <w:rsid w:val="004352D1"/>
    <w:rPr>
      <w:color w:val="EF675B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352D1"/>
    <w:pPr>
      <w:spacing w:after="240"/>
      <w:ind w:left="720"/>
      <w:contextualSpacing/>
    </w:pPr>
    <w:rPr>
      <w:rFonts w:ascii="Arial" w:eastAsiaTheme="minorHAnsi" w:hAnsi="Arial" w:cstheme="minorBidi"/>
      <w:szCs w:val="22"/>
    </w:rPr>
  </w:style>
  <w:style w:type="paragraph" w:customStyle="1" w:styleId="RedBulletHeaders">
    <w:name w:val="Red Bullet Headers"/>
    <w:basedOn w:val="ListParagraph"/>
    <w:link w:val="RedBulletHeadersChar"/>
    <w:qFormat/>
    <w:rsid w:val="00DA7645"/>
    <w:pPr>
      <w:numPr>
        <w:numId w:val="9"/>
      </w:numPr>
      <w:spacing w:before="240"/>
      <w:contextualSpacing w:val="0"/>
    </w:pPr>
    <w:rPr>
      <w:rFonts w:asciiTheme="minorHAnsi" w:hAnsiTheme="minorHAnsi"/>
      <w:b/>
      <w:color w:val="EF675B"/>
    </w:rPr>
  </w:style>
  <w:style w:type="paragraph" w:customStyle="1" w:styleId="NormalInsetParagraph">
    <w:name w:val="Normal Inset Paragraph"/>
    <w:basedOn w:val="ListParagraph"/>
    <w:link w:val="NormalInsetParagraphChar"/>
    <w:qFormat/>
    <w:rsid w:val="00DA7645"/>
    <w:pPr>
      <w:ind w:left="714"/>
      <w:contextualSpacing w:val="0"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7645"/>
    <w:rPr>
      <w:rFonts w:ascii="Arial" w:eastAsiaTheme="minorHAnsi" w:hAnsi="Arial" w:cstheme="minorBidi"/>
      <w:sz w:val="24"/>
      <w:szCs w:val="22"/>
    </w:rPr>
  </w:style>
  <w:style w:type="character" w:customStyle="1" w:styleId="RedBulletHeadersChar">
    <w:name w:val="Red Bullet Headers Char"/>
    <w:basedOn w:val="ListParagraphChar"/>
    <w:link w:val="RedBulletHeaders"/>
    <w:rsid w:val="00DA7645"/>
    <w:rPr>
      <w:rFonts w:asciiTheme="minorHAnsi" w:eastAsiaTheme="minorHAnsi" w:hAnsiTheme="minorHAnsi" w:cstheme="minorBidi"/>
      <w:b/>
      <w:color w:val="EF675B"/>
      <w:sz w:val="24"/>
      <w:szCs w:val="22"/>
    </w:rPr>
  </w:style>
  <w:style w:type="character" w:customStyle="1" w:styleId="NormalInsetParagraphChar">
    <w:name w:val="Normal Inset Paragraph Char"/>
    <w:basedOn w:val="ListParagraphChar"/>
    <w:link w:val="NormalInsetParagraph"/>
    <w:rsid w:val="00DA7645"/>
    <w:rPr>
      <w:rFonts w:asciiTheme="minorHAnsi" w:eastAsiaTheme="minorHAnsi" w:hAnsiTheme="minorHAnsi" w:cstheme="minorBidi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F32841"/>
    <w:rPr>
      <w:i/>
      <w:iCs/>
      <w:color w:val="404040" w:themeColor="text1" w:themeTint="BF"/>
    </w:rPr>
  </w:style>
  <w:style w:type="paragraph" w:customStyle="1" w:styleId="BlackBullets">
    <w:name w:val="Black Bullets"/>
    <w:basedOn w:val="RedBulletHeaders"/>
    <w:link w:val="BlackBulletsChar"/>
    <w:qFormat/>
    <w:rsid w:val="00C14E86"/>
    <w:pPr>
      <w:spacing w:before="120" w:after="120"/>
      <w:ind w:left="720"/>
    </w:pPr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237E2"/>
    <w:p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E12516" w:themeColor="accent1" w:themeShade="BF"/>
      <w:sz w:val="32"/>
    </w:rPr>
  </w:style>
  <w:style w:type="character" w:customStyle="1" w:styleId="BlackBulletsChar">
    <w:name w:val="Black Bullets Char"/>
    <w:basedOn w:val="RedBulletHeadersChar"/>
    <w:link w:val="BlackBullets"/>
    <w:rsid w:val="00C14E86"/>
    <w:rPr>
      <w:rFonts w:asciiTheme="minorHAnsi" w:eastAsiaTheme="minorHAnsi" w:hAnsiTheme="minorHAnsi" w:cstheme="minorBidi"/>
      <w:b w:val="0"/>
      <w:color w:val="000000" w:themeColor="text1"/>
      <w:sz w:val="24"/>
      <w:szCs w:val="22"/>
    </w:rPr>
  </w:style>
  <w:style w:type="paragraph" w:customStyle="1" w:styleId="BoldHeader">
    <w:name w:val="BoldHeader"/>
    <w:basedOn w:val="Normal"/>
    <w:link w:val="BoldHeaderChar"/>
    <w:qFormat/>
    <w:rsid w:val="00C73923"/>
    <w:rPr>
      <w:b/>
    </w:rPr>
  </w:style>
  <w:style w:type="character" w:customStyle="1" w:styleId="BoldHeaderChar">
    <w:name w:val="BoldHeader Char"/>
    <w:basedOn w:val="DefaultParagraphFont"/>
    <w:link w:val="BoldHeader"/>
    <w:rsid w:val="00C73923"/>
    <w:rPr>
      <w:rFonts w:asciiTheme="minorHAnsi" w:hAnsiTheme="minorHAnsi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D4"/>
    <w:rPr>
      <w:rFonts w:asciiTheme="minorHAnsi" w:hAnsiTheme="minorHAnsi"/>
      <w:sz w:val="24"/>
      <w:szCs w:val="24"/>
    </w:rPr>
  </w:style>
  <w:style w:type="paragraph" w:styleId="Heading1">
    <w:name w:val="heading 1"/>
    <w:link w:val="Heading1Char"/>
    <w:uiPriority w:val="9"/>
    <w:qFormat/>
    <w:rsid w:val="00F8041D"/>
    <w:pPr>
      <w:keepNext/>
      <w:keepLines/>
      <w:spacing w:before="480"/>
      <w:outlineLvl w:val="0"/>
    </w:pPr>
    <w:rPr>
      <w:rFonts w:ascii="Calibri" w:eastAsia="MS Gothic" w:hAnsi="Calibri"/>
      <w:bCs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7186A"/>
    <w:pPr>
      <w:keepNext/>
      <w:keepLines/>
      <w:spacing w:before="200"/>
      <w:outlineLvl w:val="1"/>
    </w:pPr>
    <w:rPr>
      <w:rFonts w:ascii="Calibri" w:eastAsia="MS Gothic" w:hAnsi="Calibri"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oach Glue Footer"/>
    <w:basedOn w:val="Heading1"/>
    <w:link w:val="FooterChar"/>
    <w:uiPriority w:val="99"/>
    <w:unhideWhenUsed/>
    <w:rsid w:val="00AA7424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aliases w:val="Coach Glue Footer Char"/>
    <w:link w:val="Footer"/>
    <w:uiPriority w:val="99"/>
    <w:rsid w:val="00AA7424"/>
    <w:rPr>
      <w:rFonts w:ascii="Garamond" w:eastAsia="MS Gothic" w:hAnsi="Garamond" w:cs="Times New Roman"/>
      <w:bCs/>
      <w:sz w:val="28"/>
      <w:szCs w:val="3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C6940"/>
  </w:style>
  <w:style w:type="paragraph" w:styleId="BalloonText">
    <w:name w:val="Balloon Text"/>
    <w:basedOn w:val="Normal"/>
    <w:link w:val="BalloonTextChar"/>
    <w:uiPriority w:val="99"/>
    <w:semiHidden/>
    <w:unhideWhenUsed/>
    <w:rsid w:val="00EC6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6940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27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72787"/>
    <w:rPr>
      <w:sz w:val="24"/>
      <w:szCs w:val="24"/>
      <w:lang w:eastAsia="en-US"/>
    </w:rPr>
  </w:style>
  <w:style w:type="table" w:styleId="TableGrid">
    <w:name w:val="Table Grid"/>
    <w:basedOn w:val="TableNormal"/>
    <w:rsid w:val="00D72787"/>
    <w:rPr>
      <w:rFonts w:ascii="Cambria" w:hAnsi="Cambria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87186A"/>
    <w:rPr>
      <w:rFonts w:ascii="Calibri" w:eastAsia="MS Gothic" w:hAnsi="Calibri"/>
      <w:bCs/>
      <w:sz w:val="32"/>
      <w:szCs w:val="26"/>
    </w:rPr>
  </w:style>
  <w:style w:type="character" w:customStyle="1" w:styleId="Heading1Char">
    <w:name w:val="Heading 1 Char"/>
    <w:link w:val="Heading1"/>
    <w:uiPriority w:val="9"/>
    <w:rsid w:val="00F8041D"/>
    <w:rPr>
      <w:rFonts w:ascii="Calibri" w:eastAsia="MS Gothic" w:hAnsi="Calibri"/>
      <w:bCs/>
      <w:sz w:val="36"/>
      <w:szCs w:val="32"/>
    </w:rPr>
  </w:style>
  <w:style w:type="paragraph" w:styleId="NoSpacing">
    <w:name w:val="No Spacing"/>
    <w:link w:val="NoSpacingChar"/>
    <w:qFormat/>
    <w:rsid w:val="00176992"/>
    <w:rPr>
      <w:rFonts w:ascii="PMingLiU" w:hAnsi="PMingLiU"/>
      <w:sz w:val="22"/>
      <w:szCs w:val="22"/>
    </w:rPr>
  </w:style>
  <w:style w:type="character" w:customStyle="1" w:styleId="NoSpacingChar">
    <w:name w:val="No Spacing Char"/>
    <w:link w:val="NoSpacing"/>
    <w:rsid w:val="00176992"/>
    <w:rPr>
      <w:rFonts w:ascii="PMingLiU" w:hAnsi="PMingLiU" w:cs="Times New Roman"/>
      <w:sz w:val="22"/>
      <w:szCs w:val="22"/>
      <w:lang w:eastAsia="en-US"/>
    </w:rPr>
  </w:style>
  <w:style w:type="table" w:styleId="LightShading-Accent1">
    <w:name w:val="Light Shading Accent 1"/>
    <w:basedOn w:val="TableNormal"/>
    <w:uiPriority w:val="60"/>
    <w:rsid w:val="0017699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C747E"/>
    <w:pPr>
      <w:spacing w:before="240" w:after="60"/>
      <w:jc w:val="center"/>
      <w:outlineLvl w:val="0"/>
    </w:pPr>
    <w:rPr>
      <w:rFonts w:ascii="Garamond" w:eastAsia="MS Gothic" w:hAnsi="Garamond"/>
      <w:bCs/>
      <w:kern w:val="28"/>
      <w:sz w:val="110"/>
      <w:szCs w:val="32"/>
    </w:rPr>
  </w:style>
  <w:style w:type="character" w:customStyle="1" w:styleId="TitleChar">
    <w:name w:val="Title Char"/>
    <w:link w:val="Title"/>
    <w:uiPriority w:val="10"/>
    <w:rsid w:val="00EC747E"/>
    <w:rPr>
      <w:rFonts w:ascii="Garamond" w:eastAsia="MS Gothic" w:hAnsi="Garamond" w:cs="Times New Roman"/>
      <w:bCs/>
      <w:kern w:val="28"/>
      <w:sz w:val="110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47E"/>
    <w:pPr>
      <w:spacing w:after="60"/>
      <w:jc w:val="center"/>
      <w:outlineLvl w:val="1"/>
    </w:pPr>
    <w:rPr>
      <w:rFonts w:eastAsia="MS Gothic"/>
      <w:sz w:val="56"/>
    </w:rPr>
  </w:style>
  <w:style w:type="character" w:customStyle="1" w:styleId="SubtitleChar">
    <w:name w:val="Subtitle Char"/>
    <w:link w:val="Subtitle"/>
    <w:uiPriority w:val="11"/>
    <w:rsid w:val="00EC747E"/>
    <w:rPr>
      <w:rFonts w:ascii="Calibri Light" w:eastAsia="MS Gothic" w:hAnsi="Calibri Light" w:cs="Times New Roman"/>
      <w:sz w:val="56"/>
      <w:szCs w:val="24"/>
    </w:rPr>
  </w:style>
  <w:style w:type="character" w:styleId="Hyperlink">
    <w:name w:val="Hyperlink"/>
    <w:basedOn w:val="DefaultParagraphFont"/>
    <w:uiPriority w:val="99"/>
    <w:unhideWhenUsed/>
    <w:rsid w:val="004352D1"/>
    <w:rPr>
      <w:color w:val="EF675B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352D1"/>
    <w:pPr>
      <w:spacing w:after="240"/>
      <w:ind w:left="720"/>
      <w:contextualSpacing/>
    </w:pPr>
    <w:rPr>
      <w:rFonts w:ascii="Arial" w:eastAsiaTheme="minorHAnsi" w:hAnsi="Arial" w:cstheme="minorBidi"/>
      <w:szCs w:val="22"/>
    </w:rPr>
  </w:style>
  <w:style w:type="paragraph" w:customStyle="1" w:styleId="RedBulletHeaders">
    <w:name w:val="Red Bullet Headers"/>
    <w:basedOn w:val="ListParagraph"/>
    <w:link w:val="RedBulletHeadersChar"/>
    <w:qFormat/>
    <w:rsid w:val="00DA7645"/>
    <w:pPr>
      <w:numPr>
        <w:numId w:val="9"/>
      </w:numPr>
      <w:spacing w:before="240"/>
      <w:contextualSpacing w:val="0"/>
    </w:pPr>
    <w:rPr>
      <w:rFonts w:asciiTheme="minorHAnsi" w:hAnsiTheme="minorHAnsi"/>
      <w:b/>
      <w:color w:val="EF675B"/>
    </w:rPr>
  </w:style>
  <w:style w:type="paragraph" w:customStyle="1" w:styleId="NormalInsetParagraph">
    <w:name w:val="Normal Inset Paragraph"/>
    <w:basedOn w:val="ListParagraph"/>
    <w:link w:val="NormalInsetParagraphChar"/>
    <w:qFormat/>
    <w:rsid w:val="00DA7645"/>
    <w:pPr>
      <w:ind w:left="714"/>
      <w:contextualSpacing w:val="0"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7645"/>
    <w:rPr>
      <w:rFonts w:ascii="Arial" w:eastAsiaTheme="minorHAnsi" w:hAnsi="Arial" w:cstheme="minorBidi"/>
      <w:sz w:val="24"/>
      <w:szCs w:val="22"/>
    </w:rPr>
  </w:style>
  <w:style w:type="character" w:customStyle="1" w:styleId="RedBulletHeadersChar">
    <w:name w:val="Red Bullet Headers Char"/>
    <w:basedOn w:val="ListParagraphChar"/>
    <w:link w:val="RedBulletHeaders"/>
    <w:rsid w:val="00DA7645"/>
    <w:rPr>
      <w:rFonts w:asciiTheme="minorHAnsi" w:eastAsiaTheme="minorHAnsi" w:hAnsiTheme="minorHAnsi" w:cstheme="minorBidi"/>
      <w:b/>
      <w:color w:val="EF675B"/>
      <w:sz w:val="24"/>
      <w:szCs w:val="22"/>
    </w:rPr>
  </w:style>
  <w:style w:type="character" w:customStyle="1" w:styleId="NormalInsetParagraphChar">
    <w:name w:val="Normal Inset Paragraph Char"/>
    <w:basedOn w:val="ListParagraphChar"/>
    <w:link w:val="NormalInsetParagraph"/>
    <w:rsid w:val="00DA7645"/>
    <w:rPr>
      <w:rFonts w:asciiTheme="minorHAnsi" w:eastAsiaTheme="minorHAnsi" w:hAnsiTheme="minorHAnsi" w:cstheme="minorBidi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F32841"/>
    <w:rPr>
      <w:i/>
      <w:iCs/>
      <w:color w:val="404040" w:themeColor="text1" w:themeTint="BF"/>
    </w:rPr>
  </w:style>
  <w:style w:type="paragraph" w:customStyle="1" w:styleId="BlackBullets">
    <w:name w:val="Black Bullets"/>
    <w:basedOn w:val="RedBulletHeaders"/>
    <w:link w:val="BlackBulletsChar"/>
    <w:qFormat/>
    <w:rsid w:val="00C14E86"/>
    <w:pPr>
      <w:spacing w:before="120" w:after="120"/>
      <w:ind w:left="720"/>
    </w:pPr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237E2"/>
    <w:p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E12516" w:themeColor="accent1" w:themeShade="BF"/>
      <w:sz w:val="32"/>
    </w:rPr>
  </w:style>
  <w:style w:type="character" w:customStyle="1" w:styleId="BlackBulletsChar">
    <w:name w:val="Black Bullets Char"/>
    <w:basedOn w:val="RedBulletHeadersChar"/>
    <w:link w:val="BlackBullets"/>
    <w:rsid w:val="00C14E86"/>
    <w:rPr>
      <w:rFonts w:asciiTheme="minorHAnsi" w:eastAsiaTheme="minorHAnsi" w:hAnsiTheme="minorHAnsi" w:cstheme="minorBidi"/>
      <w:b w:val="0"/>
      <w:color w:val="000000" w:themeColor="text1"/>
      <w:sz w:val="24"/>
      <w:szCs w:val="22"/>
    </w:rPr>
  </w:style>
  <w:style w:type="paragraph" w:customStyle="1" w:styleId="BoldHeader">
    <w:name w:val="BoldHeader"/>
    <w:basedOn w:val="Normal"/>
    <w:link w:val="BoldHeaderChar"/>
    <w:qFormat/>
    <w:rsid w:val="00C73923"/>
    <w:rPr>
      <w:b/>
    </w:rPr>
  </w:style>
  <w:style w:type="character" w:customStyle="1" w:styleId="BoldHeaderChar">
    <w:name w:val="BoldHeader Char"/>
    <w:basedOn w:val="DefaultParagraphFont"/>
    <w:link w:val="BoldHeader"/>
    <w:rsid w:val="00C73923"/>
    <w:rPr>
      <w:rFonts w:asciiTheme="minorHAnsi" w:hAnsi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643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0370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663233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145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2153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4831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88579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3962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4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956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825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5491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4919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F675B"/>
      </a:accent1>
      <a:accent2>
        <a:srgbClr val="F39360"/>
      </a:accent2>
      <a:accent3>
        <a:srgbClr val="A5A5A5"/>
      </a:accent3>
      <a:accent4>
        <a:srgbClr val="F5A3AD"/>
      </a:accent4>
      <a:accent5>
        <a:srgbClr val="F39360"/>
      </a:accent5>
      <a:accent6>
        <a:srgbClr val="EF675B"/>
      </a:accent6>
      <a:hlink>
        <a:srgbClr val="EF675B"/>
      </a:hlink>
      <a:folHlink>
        <a:srgbClr val="F3936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423346-DE81-4632-85BE-3E7AB9E3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2016-03-30T22:33:00Z</dcterms:created>
  <dcterms:modified xsi:type="dcterms:W3CDTF">2016-03-30T22:33:00Z</dcterms:modified>
</cp:coreProperties>
</file>